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870B8D" w14:textId="17E9D75E" w:rsidR="00323E53" w:rsidRDefault="00D71348" w:rsidP="00D71348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71348">
        <w:rPr>
          <w:rFonts w:ascii="Times New Roman" w:hAnsi="Times New Roman" w:cs="Times New Roman"/>
          <w:b/>
          <w:bCs/>
          <w:sz w:val="24"/>
          <w:szCs w:val="24"/>
        </w:rPr>
        <w:t xml:space="preserve">Ситуационный план (расположение в </w:t>
      </w:r>
      <w:proofErr w:type="spellStart"/>
      <w:r w:rsidRPr="00D71348">
        <w:rPr>
          <w:rFonts w:ascii="Times New Roman" w:hAnsi="Times New Roman" w:cs="Times New Roman"/>
          <w:b/>
          <w:bCs/>
          <w:sz w:val="24"/>
          <w:szCs w:val="24"/>
        </w:rPr>
        <w:t>пгт</w:t>
      </w:r>
      <w:proofErr w:type="spellEnd"/>
      <w:r w:rsidRPr="00D71348">
        <w:rPr>
          <w:rFonts w:ascii="Times New Roman" w:hAnsi="Times New Roman" w:cs="Times New Roman"/>
          <w:b/>
          <w:bCs/>
          <w:sz w:val="24"/>
          <w:szCs w:val="24"/>
        </w:rPr>
        <w:t xml:space="preserve"> Тяжинский)</w:t>
      </w:r>
    </w:p>
    <w:p w14:paraId="14CEC31C" w14:textId="5B1FB35B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>Земельный участок с кадастровым номером 42:15:0102003:473 общей площадью 1000 кв. м,</w:t>
      </w:r>
    </w:p>
    <w:p w14:paraId="0764414F" w14:textId="77777777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>расположенный по адресу: Российская Федерация, Кемеровская область - Кузбасс, Тяжинский муниципальный округ,</w:t>
      </w:r>
      <w:r w:rsidRPr="00D71348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0F7F0FE" w14:textId="4EC41796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 xml:space="preserve">поселок </w:t>
      </w:r>
      <w:r w:rsidRPr="00D71348">
        <w:rPr>
          <w:rFonts w:ascii="Times New Roman" w:hAnsi="Times New Roman" w:cs="Times New Roman"/>
          <w:sz w:val="24"/>
          <w:szCs w:val="24"/>
        </w:rPr>
        <w:t xml:space="preserve">Октябрьский, </w:t>
      </w:r>
      <w:r w:rsidRPr="00D71348">
        <w:rPr>
          <w:rFonts w:ascii="Times New Roman" w:hAnsi="Times New Roman" w:cs="Times New Roman"/>
          <w:sz w:val="24"/>
          <w:szCs w:val="24"/>
        </w:rPr>
        <w:t xml:space="preserve">улица </w:t>
      </w:r>
      <w:r w:rsidRPr="00D71348">
        <w:rPr>
          <w:rFonts w:ascii="Times New Roman" w:hAnsi="Times New Roman" w:cs="Times New Roman"/>
          <w:sz w:val="24"/>
          <w:szCs w:val="24"/>
        </w:rPr>
        <w:t>Молодежная, земельный участок 5Б</w:t>
      </w:r>
    </w:p>
    <w:p w14:paraId="53C9BC5E" w14:textId="7D4C4B0B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40F99A36" w14:textId="77777777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29A6A4" wp14:editId="173E4026">
            <wp:extent cx="9260840" cy="48406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0840" cy="4840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B9721F" w14:textId="66BB780E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Hlk214869359"/>
      <w:r w:rsidRPr="00D71348">
        <w:rPr>
          <w:rFonts w:ascii="Times New Roman" w:hAnsi="Times New Roman" w:cs="Times New Roman"/>
          <w:sz w:val="24"/>
          <w:szCs w:val="24"/>
        </w:rPr>
        <w:lastRenderedPageBreak/>
        <w:t>Земельный участок с кадастровым номером 42:15:0102003:473 общей площадью 1000 кв. м,</w:t>
      </w:r>
    </w:p>
    <w:p w14:paraId="455C068C" w14:textId="77777777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 xml:space="preserve">расположенный по адресу: Российская Федерация, Кемеровская область - Кузбасс, Тяжинский муниципальный округ,  </w:t>
      </w:r>
    </w:p>
    <w:p w14:paraId="477761ED" w14:textId="7674094A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>поселок Октябрьский, улица Молодежная, земельный участок 5Б</w:t>
      </w:r>
    </w:p>
    <w:bookmarkEnd w:id="0"/>
    <w:p w14:paraId="7F7C49BE" w14:textId="27426BB5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76591FC9" w14:textId="36DB9B28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14:paraId="37924956" w14:textId="694BB6FE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8E54F4" wp14:editId="664B1403">
                <wp:simplePos x="0" y="0"/>
                <wp:positionH relativeFrom="column">
                  <wp:posOffset>5375910</wp:posOffset>
                </wp:positionH>
                <wp:positionV relativeFrom="paragraph">
                  <wp:posOffset>2470785</wp:posOffset>
                </wp:positionV>
                <wp:extent cx="142875" cy="558800"/>
                <wp:effectExtent l="19050" t="0" r="28575" b="31750"/>
                <wp:wrapNone/>
                <wp:docPr id="6" name="Стрелка: вниз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5588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D2085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6" o:spid="_x0000_s1026" type="#_x0000_t67" style="position:absolute;margin-left:423.3pt;margin-top:194.55pt;width:11.25pt;height:4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" adj="18839" fillcolor="#4472c4 [3204]" strokecolor="#1f3763 [1604]" strokeweight="1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605B00" wp14:editId="7C05A140">
            <wp:extent cx="8839835" cy="497233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222" cy="503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C9DE6D" w14:textId="77777777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lastRenderedPageBreak/>
        <w:t>Земельный участок с кадастровым номером 42:15:0102003:473 общей площадью 1000 кв. м,</w:t>
      </w:r>
    </w:p>
    <w:p w14:paraId="3266E0D4" w14:textId="77777777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 xml:space="preserve">расположенный по адресу: Российская Федерация, Кемеровская область - Кузбасс, Тяжинский муниципальный округ,  </w:t>
      </w:r>
    </w:p>
    <w:p w14:paraId="18B80A70" w14:textId="2FCBE7B4" w:rsid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D71348">
        <w:rPr>
          <w:rFonts w:ascii="Times New Roman" w:hAnsi="Times New Roman" w:cs="Times New Roman"/>
          <w:sz w:val="24"/>
          <w:szCs w:val="24"/>
        </w:rPr>
        <w:t>поселок Октябрьский, улица Молодежная, земельный участок 5Б</w:t>
      </w:r>
    </w:p>
    <w:p w14:paraId="2BA488D6" w14:textId="77777777" w:rsidR="00D71348" w:rsidRDefault="00D71348" w:rsidP="00D71348">
      <w:pPr>
        <w:pStyle w:val="a3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0AC8DDF5" w14:textId="59D71745" w:rsidR="00D71348" w:rsidRPr="00D71348" w:rsidRDefault="00D71348" w:rsidP="00D71348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bookmarkStart w:id="1" w:name="_GoBack"/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F29B45" wp14:editId="3AB41FAC">
            <wp:extent cx="9679305" cy="48387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745" t="4166"/>
                    <a:stretch/>
                  </pic:blipFill>
                  <pic:spPr bwMode="auto">
                    <a:xfrm>
                      <a:off x="0" y="0"/>
                      <a:ext cx="9705492" cy="4851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1"/>
    </w:p>
    <w:sectPr w:rsidR="00D71348" w:rsidRPr="00D71348" w:rsidSect="00D71348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1B2"/>
    <w:rsid w:val="00323E53"/>
    <w:rsid w:val="00674E68"/>
    <w:rsid w:val="00D271B2"/>
    <w:rsid w:val="00D713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052F06"/>
  <w15:chartTrackingRefBased/>
  <w15:docId w15:val="{F205B3BC-2A26-4F38-B369-F7B39ED399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7134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123</Words>
  <Characters>705</Characters>
  <Application>Microsoft Office Word</Application>
  <DocSecurity>0</DocSecurity>
  <Lines>5</Lines>
  <Paragraphs>1</Paragraphs>
  <ScaleCrop>false</ScaleCrop>
  <Company/>
  <LinksUpToDate>false</LinksUpToDate>
  <CharactersWithSpaces>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kumi5</dc:creator>
  <cp:keywords/>
  <dc:description/>
  <cp:lastModifiedBy>kumi5</cp:lastModifiedBy>
  <cp:revision>2</cp:revision>
  <dcterms:created xsi:type="dcterms:W3CDTF">2025-11-24T02:25:00Z</dcterms:created>
  <dcterms:modified xsi:type="dcterms:W3CDTF">2025-11-24T02:35:00Z</dcterms:modified>
</cp:coreProperties>
</file>